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45" w:rsidRDefault="005447CA" w:rsidP="006F6B2F">
      <w:pPr>
        <w:jc w:val="center"/>
        <w:rPr>
          <w:sz w:val="24"/>
          <w:szCs w:val="24"/>
        </w:rPr>
      </w:pPr>
      <w:r w:rsidRPr="005B2841">
        <w:rPr>
          <w:b/>
          <w:sz w:val="36"/>
          <w:szCs w:val="36"/>
        </w:rPr>
        <w:t>Evolution on Trial: Bird-</w:t>
      </w:r>
      <w:proofErr w:type="spellStart"/>
      <w:r w:rsidRPr="005B2841">
        <w:rPr>
          <w:b/>
          <w:sz w:val="36"/>
          <w:szCs w:val="36"/>
        </w:rPr>
        <w:t>osaurs</w:t>
      </w:r>
      <w:proofErr w:type="spellEnd"/>
      <w:r w:rsidRPr="005B2841">
        <w:rPr>
          <w:sz w:val="36"/>
          <w:szCs w:val="36"/>
        </w:rPr>
        <w:br/>
      </w:r>
      <w:r w:rsidR="006F6B2F">
        <w:rPr>
          <w:sz w:val="24"/>
          <w:szCs w:val="24"/>
        </w:rPr>
        <w:t xml:space="preserve">Evolution Unit Project - </w:t>
      </w:r>
      <w:proofErr w:type="gramStart"/>
      <w:r>
        <w:rPr>
          <w:sz w:val="24"/>
          <w:szCs w:val="24"/>
        </w:rPr>
        <w:t>Fall</w:t>
      </w:r>
      <w:proofErr w:type="gramEnd"/>
      <w:r>
        <w:rPr>
          <w:sz w:val="24"/>
          <w:szCs w:val="24"/>
        </w:rPr>
        <w:t xml:space="preserve"> 2014</w:t>
      </w:r>
      <w:r w:rsidR="006F6B2F">
        <w:rPr>
          <w:sz w:val="24"/>
          <w:szCs w:val="24"/>
        </w:rPr>
        <w:t xml:space="preserve"> </w:t>
      </w:r>
    </w:p>
    <w:p w:rsidR="005B2841" w:rsidRDefault="005B2841" w:rsidP="005459C1">
      <w:pPr>
        <w:rPr>
          <w:sz w:val="24"/>
          <w:szCs w:val="24"/>
        </w:rPr>
      </w:pPr>
      <w:r w:rsidRPr="005B2841">
        <w:rPr>
          <w:b/>
          <w:sz w:val="24"/>
          <w:szCs w:val="24"/>
        </w:rPr>
        <w:t>The Question</w:t>
      </w:r>
      <w:proofErr w:type="gramStart"/>
      <w:r w:rsidRPr="005B2841">
        <w:rPr>
          <w:b/>
          <w:sz w:val="24"/>
          <w:szCs w:val="24"/>
        </w:rPr>
        <w:t>:</w:t>
      </w:r>
      <w:proofErr w:type="gramEnd"/>
      <w:r>
        <w:rPr>
          <w:sz w:val="24"/>
          <w:szCs w:val="24"/>
        </w:rPr>
        <w:br/>
        <w:t>Did birds evolve from dinosaurs?</w:t>
      </w:r>
      <w:r w:rsidR="0032307B">
        <w:rPr>
          <w:sz w:val="24"/>
          <w:szCs w:val="24"/>
        </w:rPr>
        <w:t xml:space="preserve">  </w:t>
      </w:r>
    </w:p>
    <w:p w:rsidR="005447CA" w:rsidRDefault="005447CA" w:rsidP="005459C1">
      <w:pPr>
        <w:rPr>
          <w:sz w:val="24"/>
          <w:szCs w:val="24"/>
        </w:rPr>
      </w:pPr>
      <w:r w:rsidRPr="005B2841">
        <w:rPr>
          <w:b/>
          <w:sz w:val="24"/>
          <w:szCs w:val="24"/>
        </w:rPr>
        <w:t>Overview</w:t>
      </w:r>
      <w:proofErr w:type="gramStart"/>
      <w:r w:rsidRPr="005B2841">
        <w:rPr>
          <w:b/>
          <w:sz w:val="24"/>
          <w:szCs w:val="24"/>
        </w:rPr>
        <w:t>:</w:t>
      </w:r>
      <w:proofErr w:type="gramEnd"/>
      <w:r w:rsidR="005B2841">
        <w:rPr>
          <w:sz w:val="24"/>
          <w:szCs w:val="24"/>
        </w:rPr>
        <w:br/>
      </w:r>
      <w:r>
        <w:rPr>
          <w:sz w:val="24"/>
          <w:szCs w:val="24"/>
        </w:rPr>
        <w:t>In this project, students will act out different roles in a mock courtroom where a student jury will decide whether birds descended from dinosaurs.  Two lawyers on each side will present evidence for their side of the argument.  One witness who will act as an “expert” will go on the stand for their side of the case as well.  Finally, the jury will discuss both sides and come up with a verdict about whether birds descended from dinosaurs.</w:t>
      </w:r>
    </w:p>
    <w:p w:rsidR="005447CA" w:rsidRDefault="006F6B2F" w:rsidP="005459C1">
      <w:pPr>
        <w:rPr>
          <w:sz w:val="24"/>
          <w:szCs w:val="24"/>
        </w:rPr>
      </w:pPr>
      <w:r>
        <w:rPr>
          <w:b/>
          <w:sz w:val="24"/>
          <w:szCs w:val="24"/>
        </w:rPr>
        <w:t>Roles &amp; Expectations</w:t>
      </w:r>
    </w:p>
    <w:tbl>
      <w:tblPr>
        <w:tblStyle w:val="TableGrid"/>
        <w:tblW w:w="0" w:type="auto"/>
        <w:tblLook w:val="04A0"/>
      </w:tblPr>
      <w:tblGrid>
        <w:gridCol w:w="1278"/>
        <w:gridCol w:w="8298"/>
      </w:tblGrid>
      <w:tr w:rsidR="005447CA" w:rsidRPr="005447CA" w:rsidTr="005447CA">
        <w:tc>
          <w:tcPr>
            <w:tcW w:w="1278" w:type="dxa"/>
          </w:tcPr>
          <w:p w:rsidR="005447CA" w:rsidRPr="005447CA" w:rsidRDefault="005447CA" w:rsidP="005459C1">
            <w:pPr>
              <w:rPr>
                <w:b/>
                <w:sz w:val="24"/>
                <w:szCs w:val="24"/>
              </w:rPr>
            </w:pPr>
            <w:r w:rsidRPr="005447CA">
              <w:rPr>
                <w:b/>
                <w:sz w:val="24"/>
                <w:szCs w:val="24"/>
              </w:rPr>
              <w:t>Role</w:t>
            </w:r>
          </w:p>
        </w:tc>
        <w:tc>
          <w:tcPr>
            <w:tcW w:w="8298" w:type="dxa"/>
          </w:tcPr>
          <w:p w:rsidR="005447CA" w:rsidRPr="005447CA" w:rsidRDefault="005447CA" w:rsidP="005459C1">
            <w:pPr>
              <w:rPr>
                <w:b/>
                <w:sz w:val="24"/>
                <w:szCs w:val="24"/>
              </w:rPr>
            </w:pPr>
            <w:r w:rsidRPr="005447CA">
              <w:rPr>
                <w:b/>
                <w:sz w:val="24"/>
                <w:szCs w:val="24"/>
              </w:rPr>
              <w:t>Expectations</w:t>
            </w:r>
          </w:p>
        </w:tc>
      </w:tr>
      <w:tr w:rsidR="005447CA" w:rsidTr="005447CA">
        <w:tc>
          <w:tcPr>
            <w:tcW w:w="1278" w:type="dxa"/>
          </w:tcPr>
          <w:p w:rsidR="005447CA" w:rsidRDefault="005447CA" w:rsidP="005459C1">
            <w:pPr>
              <w:rPr>
                <w:sz w:val="24"/>
                <w:szCs w:val="24"/>
              </w:rPr>
            </w:pPr>
            <w:r>
              <w:rPr>
                <w:sz w:val="24"/>
                <w:szCs w:val="24"/>
              </w:rPr>
              <w:t>Judge</w:t>
            </w:r>
          </w:p>
        </w:tc>
        <w:tc>
          <w:tcPr>
            <w:tcW w:w="8298" w:type="dxa"/>
          </w:tcPr>
          <w:p w:rsidR="005447CA" w:rsidRDefault="005B2841" w:rsidP="005B2841">
            <w:pPr>
              <w:pStyle w:val="ListParagraph"/>
              <w:numPr>
                <w:ilvl w:val="0"/>
                <w:numId w:val="2"/>
              </w:numPr>
              <w:rPr>
                <w:sz w:val="24"/>
                <w:szCs w:val="24"/>
              </w:rPr>
            </w:pPr>
            <w:r>
              <w:rPr>
                <w:sz w:val="24"/>
                <w:szCs w:val="24"/>
              </w:rPr>
              <w:t>Maintain order in the courtroom by:</w:t>
            </w:r>
          </w:p>
          <w:p w:rsidR="005B2841" w:rsidRDefault="005B2841" w:rsidP="005B2841">
            <w:pPr>
              <w:pStyle w:val="ListParagraph"/>
              <w:numPr>
                <w:ilvl w:val="1"/>
                <w:numId w:val="2"/>
              </w:numPr>
              <w:rPr>
                <w:sz w:val="24"/>
                <w:szCs w:val="24"/>
              </w:rPr>
            </w:pPr>
            <w:r>
              <w:rPr>
                <w:sz w:val="24"/>
                <w:szCs w:val="24"/>
              </w:rPr>
              <w:t>Stopping side conversations by jury members</w:t>
            </w:r>
          </w:p>
          <w:p w:rsidR="005B2841" w:rsidRDefault="005B2841" w:rsidP="005B2841">
            <w:pPr>
              <w:pStyle w:val="ListParagraph"/>
              <w:numPr>
                <w:ilvl w:val="1"/>
                <w:numId w:val="2"/>
              </w:numPr>
              <w:rPr>
                <w:sz w:val="24"/>
                <w:szCs w:val="24"/>
              </w:rPr>
            </w:pPr>
            <w:r>
              <w:rPr>
                <w:sz w:val="24"/>
                <w:szCs w:val="24"/>
              </w:rPr>
              <w:t xml:space="preserve">Making sure lawyers are presenting actual evidence that relates to the case </w:t>
            </w:r>
          </w:p>
          <w:p w:rsidR="005B2841" w:rsidRDefault="005B2841" w:rsidP="005B2841">
            <w:pPr>
              <w:pStyle w:val="ListParagraph"/>
              <w:numPr>
                <w:ilvl w:val="1"/>
                <w:numId w:val="2"/>
              </w:numPr>
              <w:rPr>
                <w:sz w:val="24"/>
                <w:szCs w:val="24"/>
              </w:rPr>
            </w:pPr>
            <w:r>
              <w:rPr>
                <w:sz w:val="24"/>
                <w:szCs w:val="24"/>
              </w:rPr>
              <w:t>Calling the court to order</w:t>
            </w:r>
          </w:p>
          <w:p w:rsidR="005B2841" w:rsidRPr="005B2841" w:rsidRDefault="005B2841" w:rsidP="005B2841">
            <w:pPr>
              <w:pStyle w:val="ListParagraph"/>
              <w:numPr>
                <w:ilvl w:val="1"/>
                <w:numId w:val="2"/>
              </w:numPr>
              <w:rPr>
                <w:sz w:val="24"/>
                <w:szCs w:val="24"/>
              </w:rPr>
            </w:pPr>
            <w:r>
              <w:rPr>
                <w:sz w:val="24"/>
                <w:szCs w:val="24"/>
              </w:rPr>
              <w:t>Giving each side the same amount of time</w:t>
            </w:r>
          </w:p>
        </w:tc>
      </w:tr>
      <w:tr w:rsidR="005447CA" w:rsidTr="005447CA">
        <w:tc>
          <w:tcPr>
            <w:tcW w:w="1278" w:type="dxa"/>
          </w:tcPr>
          <w:p w:rsidR="005447CA" w:rsidRDefault="005447CA" w:rsidP="005459C1">
            <w:pPr>
              <w:rPr>
                <w:sz w:val="24"/>
                <w:szCs w:val="24"/>
              </w:rPr>
            </w:pPr>
            <w:r>
              <w:rPr>
                <w:sz w:val="24"/>
                <w:szCs w:val="24"/>
              </w:rPr>
              <w:t>Lawyers</w:t>
            </w:r>
          </w:p>
        </w:tc>
        <w:tc>
          <w:tcPr>
            <w:tcW w:w="8298" w:type="dxa"/>
          </w:tcPr>
          <w:p w:rsidR="005447CA" w:rsidRDefault="005B2841" w:rsidP="005B2841">
            <w:pPr>
              <w:pStyle w:val="ListParagraph"/>
              <w:numPr>
                <w:ilvl w:val="0"/>
                <w:numId w:val="2"/>
              </w:numPr>
              <w:rPr>
                <w:sz w:val="24"/>
                <w:szCs w:val="24"/>
              </w:rPr>
            </w:pPr>
            <w:r>
              <w:rPr>
                <w:sz w:val="24"/>
                <w:szCs w:val="24"/>
              </w:rPr>
              <w:t>Present at least 2 scientific arguments for your side that:</w:t>
            </w:r>
          </w:p>
          <w:p w:rsidR="005B2841" w:rsidRDefault="005B2841" w:rsidP="005B2841">
            <w:pPr>
              <w:pStyle w:val="ListParagraph"/>
              <w:numPr>
                <w:ilvl w:val="1"/>
                <w:numId w:val="2"/>
              </w:numPr>
              <w:rPr>
                <w:sz w:val="24"/>
                <w:szCs w:val="24"/>
              </w:rPr>
            </w:pPr>
            <w:r>
              <w:rPr>
                <w:sz w:val="24"/>
                <w:szCs w:val="24"/>
              </w:rPr>
              <w:t>Use evidence from scientific research</w:t>
            </w:r>
          </w:p>
          <w:p w:rsidR="005B2841" w:rsidRDefault="005B2841" w:rsidP="005B2841">
            <w:pPr>
              <w:pStyle w:val="ListParagraph"/>
              <w:numPr>
                <w:ilvl w:val="1"/>
                <w:numId w:val="2"/>
              </w:numPr>
              <w:rPr>
                <w:sz w:val="24"/>
                <w:szCs w:val="24"/>
              </w:rPr>
            </w:pPr>
            <w:r>
              <w:rPr>
                <w:sz w:val="24"/>
                <w:szCs w:val="24"/>
              </w:rPr>
              <w:t>Are logical and prove your side of the argument</w:t>
            </w:r>
          </w:p>
          <w:p w:rsidR="005B2841" w:rsidRDefault="005B2841" w:rsidP="005B2841">
            <w:pPr>
              <w:pStyle w:val="ListParagraph"/>
              <w:numPr>
                <w:ilvl w:val="0"/>
                <w:numId w:val="2"/>
              </w:numPr>
              <w:rPr>
                <w:sz w:val="24"/>
                <w:szCs w:val="24"/>
              </w:rPr>
            </w:pPr>
            <w:r>
              <w:rPr>
                <w:sz w:val="24"/>
                <w:szCs w:val="24"/>
              </w:rPr>
              <w:t>Ask at least 2 questions of witnesses that could prove your side effectively</w:t>
            </w:r>
          </w:p>
          <w:p w:rsidR="005B2841" w:rsidRDefault="005B2841" w:rsidP="005B2841">
            <w:pPr>
              <w:pStyle w:val="ListParagraph"/>
              <w:numPr>
                <w:ilvl w:val="0"/>
                <w:numId w:val="2"/>
              </w:numPr>
              <w:rPr>
                <w:sz w:val="24"/>
                <w:szCs w:val="24"/>
              </w:rPr>
            </w:pPr>
            <w:r>
              <w:rPr>
                <w:sz w:val="24"/>
                <w:szCs w:val="24"/>
              </w:rPr>
              <w:t>Demonstrate solid understanding of evolution vocabulary and concepts</w:t>
            </w:r>
          </w:p>
          <w:p w:rsidR="006F6B2F" w:rsidRPr="005B2841" w:rsidRDefault="006F6B2F" w:rsidP="005B2841">
            <w:pPr>
              <w:pStyle w:val="ListParagraph"/>
              <w:numPr>
                <w:ilvl w:val="0"/>
                <w:numId w:val="2"/>
              </w:numPr>
              <w:rPr>
                <w:sz w:val="24"/>
                <w:szCs w:val="24"/>
              </w:rPr>
            </w:pPr>
            <w:r>
              <w:rPr>
                <w:sz w:val="24"/>
                <w:szCs w:val="24"/>
              </w:rPr>
              <w:t>Both lawyers should participate in the trial</w:t>
            </w:r>
          </w:p>
        </w:tc>
      </w:tr>
      <w:tr w:rsidR="005447CA" w:rsidTr="005447CA">
        <w:tc>
          <w:tcPr>
            <w:tcW w:w="1278" w:type="dxa"/>
          </w:tcPr>
          <w:p w:rsidR="005447CA" w:rsidRDefault="005447CA" w:rsidP="005459C1">
            <w:pPr>
              <w:rPr>
                <w:sz w:val="24"/>
                <w:szCs w:val="24"/>
              </w:rPr>
            </w:pPr>
            <w:r>
              <w:rPr>
                <w:sz w:val="24"/>
                <w:szCs w:val="24"/>
              </w:rPr>
              <w:t>Witnesses</w:t>
            </w:r>
          </w:p>
        </w:tc>
        <w:tc>
          <w:tcPr>
            <w:tcW w:w="8298" w:type="dxa"/>
          </w:tcPr>
          <w:p w:rsidR="005447CA" w:rsidRDefault="006F6B2F" w:rsidP="005B2841">
            <w:pPr>
              <w:pStyle w:val="ListParagraph"/>
              <w:numPr>
                <w:ilvl w:val="0"/>
                <w:numId w:val="3"/>
              </w:numPr>
              <w:rPr>
                <w:sz w:val="24"/>
                <w:szCs w:val="24"/>
              </w:rPr>
            </w:pPr>
            <w:r>
              <w:rPr>
                <w:sz w:val="24"/>
                <w:szCs w:val="24"/>
              </w:rPr>
              <w:t>Know</w:t>
            </w:r>
            <w:r w:rsidR="005B2841">
              <w:rPr>
                <w:sz w:val="24"/>
                <w:szCs w:val="24"/>
              </w:rPr>
              <w:t xml:space="preserve"> </w:t>
            </w:r>
            <w:r>
              <w:rPr>
                <w:sz w:val="24"/>
                <w:szCs w:val="24"/>
              </w:rPr>
              <w:t xml:space="preserve">at least 3 pieces of evidence </w:t>
            </w:r>
            <w:r w:rsidR="005B2841">
              <w:rPr>
                <w:sz w:val="24"/>
                <w:szCs w:val="24"/>
              </w:rPr>
              <w:t>about their side of the argument</w:t>
            </w:r>
          </w:p>
          <w:p w:rsidR="006F6B2F" w:rsidRDefault="006F6B2F" w:rsidP="005B2841">
            <w:pPr>
              <w:pStyle w:val="ListParagraph"/>
              <w:numPr>
                <w:ilvl w:val="0"/>
                <w:numId w:val="3"/>
              </w:numPr>
              <w:rPr>
                <w:sz w:val="24"/>
                <w:szCs w:val="24"/>
              </w:rPr>
            </w:pPr>
            <w:r>
              <w:rPr>
                <w:sz w:val="24"/>
                <w:szCs w:val="24"/>
              </w:rPr>
              <w:t>Work with the lawyers from their side to decide on what questions and answers they will present to the jury</w:t>
            </w:r>
          </w:p>
          <w:p w:rsidR="005B2841" w:rsidRDefault="006F6B2F" w:rsidP="005B2841">
            <w:pPr>
              <w:pStyle w:val="ListParagraph"/>
              <w:numPr>
                <w:ilvl w:val="0"/>
                <w:numId w:val="3"/>
              </w:numPr>
              <w:rPr>
                <w:sz w:val="24"/>
                <w:szCs w:val="24"/>
              </w:rPr>
            </w:pPr>
            <w:r>
              <w:rPr>
                <w:sz w:val="24"/>
                <w:szCs w:val="24"/>
              </w:rPr>
              <w:t>Sound</w:t>
            </w:r>
            <w:r w:rsidR="005B2841">
              <w:rPr>
                <w:sz w:val="24"/>
                <w:szCs w:val="24"/>
              </w:rPr>
              <w:t xml:space="preserve"> like “experts” on their material</w:t>
            </w:r>
          </w:p>
          <w:p w:rsidR="005B2841" w:rsidRPr="005B2841" w:rsidRDefault="006F6B2F" w:rsidP="005B2841">
            <w:pPr>
              <w:pStyle w:val="ListParagraph"/>
              <w:numPr>
                <w:ilvl w:val="0"/>
                <w:numId w:val="3"/>
              </w:numPr>
              <w:rPr>
                <w:sz w:val="24"/>
                <w:szCs w:val="24"/>
              </w:rPr>
            </w:pPr>
            <w:r>
              <w:rPr>
                <w:sz w:val="24"/>
                <w:szCs w:val="24"/>
              </w:rPr>
              <w:t>Present</w:t>
            </w:r>
            <w:r w:rsidR="005B2841">
              <w:rPr>
                <w:sz w:val="24"/>
                <w:szCs w:val="24"/>
              </w:rPr>
              <w:t xml:space="preserve"> scientific arguments based on scientific research</w:t>
            </w:r>
          </w:p>
        </w:tc>
      </w:tr>
      <w:tr w:rsidR="005447CA" w:rsidTr="005447CA">
        <w:tc>
          <w:tcPr>
            <w:tcW w:w="1278" w:type="dxa"/>
          </w:tcPr>
          <w:p w:rsidR="005447CA" w:rsidRDefault="005447CA" w:rsidP="005459C1">
            <w:pPr>
              <w:rPr>
                <w:sz w:val="24"/>
                <w:szCs w:val="24"/>
              </w:rPr>
            </w:pPr>
            <w:r>
              <w:rPr>
                <w:sz w:val="24"/>
                <w:szCs w:val="24"/>
              </w:rPr>
              <w:t>Jury</w:t>
            </w:r>
          </w:p>
        </w:tc>
        <w:tc>
          <w:tcPr>
            <w:tcW w:w="8298" w:type="dxa"/>
          </w:tcPr>
          <w:p w:rsidR="005447CA" w:rsidRDefault="006F6B2F" w:rsidP="005B2841">
            <w:pPr>
              <w:pStyle w:val="ListParagraph"/>
              <w:numPr>
                <w:ilvl w:val="0"/>
                <w:numId w:val="4"/>
              </w:numPr>
              <w:rPr>
                <w:sz w:val="24"/>
                <w:szCs w:val="24"/>
              </w:rPr>
            </w:pPr>
            <w:r>
              <w:rPr>
                <w:sz w:val="24"/>
                <w:szCs w:val="24"/>
              </w:rPr>
              <w:t>T</w:t>
            </w:r>
            <w:r w:rsidR="005B2841">
              <w:rPr>
                <w:sz w:val="24"/>
                <w:szCs w:val="24"/>
              </w:rPr>
              <w:t>ake notes during the lawyers arguments</w:t>
            </w:r>
            <w:r w:rsidR="00951920">
              <w:rPr>
                <w:sz w:val="24"/>
                <w:szCs w:val="24"/>
              </w:rPr>
              <w:t xml:space="preserve"> </w:t>
            </w:r>
          </w:p>
          <w:p w:rsidR="005B2841" w:rsidRDefault="006F6B2F" w:rsidP="005B2841">
            <w:pPr>
              <w:pStyle w:val="ListParagraph"/>
              <w:numPr>
                <w:ilvl w:val="0"/>
                <w:numId w:val="4"/>
              </w:numPr>
              <w:rPr>
                <w:sz w:val="24"/>
                <w:szCs w:val="24"/>
              </w:rPr>
            </w:pPr>
            <w:r>
              <w:rPr>
                <w:sz w:val="24"/>
                <w:szCs w:val="24"/>
              </w:rPr>
              <w:t>A</w:t>
            </w:r>
            <w:r w:rsidR="005B2841">
              <w:rPr>
                <w:sz w:val="24"/>
                <w:szCs w:val="24"/>
              </w:rPr>
              <w:t>ctively participate in the discussion after lawyers have presented their cases</w:t>
            </w:r>
          </w:p>
          <w:p w:rsidR="006F6B2F" w:rsidRDefault="006F6B2F" w:rsidP="005B2841">
            <w:pPr>
              <w:pStyle w:val="ListParagraph"/>
              <w:numPr>
                <w:ilvl w:val="0"/>
                <w:numId w:val="4"/>
              </w:numPr>
              <w:rPr>
                <w:sz w:val="24"/>
                <w:szCs w:val="24"/>
              </w:rPr>
            </w:pPr>
            <w:r>
              <w:rPr>
                <w:sz w:val="24"/>
                <w:szCs w:val="24"/>
              </w:rPr>
              <w:t>Listen carefully to both sides of the argument</w:t>
            </w:r>
          </w:p>
          <w:p w:rsidR="006F6B2F" w:rsidRPr="005B2841" w:rsidRDefault="006F6B2F" w:rsidP="005B2841">
            <w:pPr>
              <w:pStyle w:val="ListParagraph"/>
              <w:numPr>
                <w:ilvl w:val="0"/>
                <w:numId w:val="4"/>
              </w:numPr>
              <w:rPr>
                <w:sz w:val="24"/>
                <w:szCs w:val="24"/>
              </w:rPr>
            </w:pPr>
            <w:r>
              <w:rPr>
                <w:sz w:val="24"/>
                <w:szCs w:val="24"/>
              </w:rPr>
              <w:t>Make a decision based on the quality of the evidence presented</w:t>
            </w:r>
          </w:p>
        </w:tc>
      </w:tr>
    </w:tbl>
    <w:p w:rsidR="006F6B2F" w:rsidRDefault="006F6B2F" w:rsidP="005459C1">
      <w:pPr>
        <w:rPr>
          <w:sz w:val="24"/>
          <w:szCs w:val="24"/>
        </w:rPr>
      </w:pPr>
    </w:p>
    <w:p w:rsidR="006F6B2F" w:rsidRDefault="006F6B2F" w:rsidP="005459C1">
      <w:pPr>
        <w:rPr>
          <w:b/>
          <w:sz w:val="24"/>
          <w:szCs w:val="24"/>
        </w:rPr>
      </w:pPr>
      <w:r>
        <w:rPr>
          <w:b/>
          <w:sz w:val="24"/>
          <w:szCs w:val="24"/>
        </w:rPr>
        <w:lastRenderedPageBreak/>
        <w:t>Students will have the opportunity to research this topic for one day in class and for homework.  EVERY student should answer the following questions</w:t>
      </w:r>
      <w:r w:rsidR="00025620">
        <w:rPr>
          <w:b/>
          <w:sz w:val="24"/>
          <w:szCs w:val="24"/>
        </w:rPr>
        <w:t xml:space="preserve"> ON A SHEET OF NOTEBOOK PAPER IN THEIR SCIENCE JOURNALS</w:t>
      </w:r>
      <w:r w:rsidR="0032307B">
        <w:rPr>
          <w:b/>
          <w:sz w:val="24"/>
          <w:szCs w:val="24"/>
        </w:rPr>
        <w:t>.  Please list your sources</w:t>
      </w:r>
      <w:proofErr w:type="gramStart"/>
      <w:r w:rsidR="0032307B">
        <w:rPr>
          <w:b/>
          <w:sz w:val="24"/>
          <w:szCs w:val="24"/>
        </w:rPr>
        <w:t>!</w:t>
      </w:r>
      <w:r>
        <w:rPr>
          <w:b/>
          <w:sz w:val="24"/>
          <w:szCs w:val="24"/>
        </w:rPr>
        <w:t>:</w:t>
      </w:r>
      <w:proofErr w:type="gramEnd"/>
    </w:p>
    <w:p w:rsidR="00025620" w:rsidRPr="00025620" w:rsidRDefault="006F6B2F" w:rsidP="00025620">
      <w:pPr>
        <w:pStyle w:val="ListParagraph"/>
        <w:numPr>
          <w:ilvl w:val="0"/>
          <w:numId w:val="5"/>
        </w:numPr>
        <w:rPr>
          <w:b/>
          <w:sz w:val="24"/>
          <w:szCs w:val="24"/>
        </w:rPr>
      </w:pPr>
      <w:r>
        <w:rPr>
          <w:sz w:val="24"/>
          <w:szCs w:val="24"/>
        </w:rPr>
        <w:t xml:space="preserve">Scientists have discovered that birds and dinosaurs have similar ankle joints, toes, hips, </w:t>
      </w:r>
      <w:proofErr w:type="spellStart"/>
      <w:r>
        <w:rPr>
          <w:sz w:val="24"/>
          <w:szCs w:val="24"/>
        </w:rPr>
        <w:t>iliums</w:t>
      </w:r>
      <w:proofErr w:type="spellEnd"/>
      <w:r>
        <w:rPr>
          <w:sz w:val="24"/>
          <w:szCs w:val="24"/>
        </w:rPr>
        <w:t>, and other anatomical features.  Why is this evidence that birds came from dinosaurs?</w:t>
      </w:r>
    </w:p>
    <w:p w:rsidR="00025620" w:rsidRPr="00025620" w:rsidRDefault="00025620" w:rsidP="00025620">
      <w:pPr>
        <w:pStyle w:val="ListParagraph"/>
        <w:rPr>
          <w:b/>
          <w:sz w:val="24"/>
          <w:szCs w:val="24"/>
        </w:rPr>
      </w:pPr>
    </w:p>
    <w:p w:rsidR="006D526D" w:rsidRPr="00025620" w:rsidRDefault="006D526D" w:rsidP="00025620">
      <w:pPr>
        <w:pStyle w:val="ListParagraph"/>
        <w:numPr>
          <w:ilvl w:val="0"/>
          <w:numId w:val="5"/>
        </w:numPr>
        <w:rPr>
          <w:b/>
          <w:sz w:val="24"/>
          <w:szCs w:val="24"/>
        </w:rPr>
      </w:pPr>
      <w:r w:rsidRPr="00025620">
        <w:rPr>
          <w:sz w:val="24"/>
          <w:szCs w:val="24"/>
        </w:rPr>
        <w:t xml:space="preserve">Scientists believe that some dinosaurs had four-chambered hearts.  Why </w:t>
      </w:r>
      <w:proofErr w:type="gramStart"/>
      <w:r w:rsidRPr="00025620">
        <w:rPr>
          <w:sz w:val="24"/>
          <w:szCs w:val="24"/>
        </w:rPr>
        <w:t>are</w:t>
      </w:r>
      <w:proofErr w:type="gramEnd"/>
      <w:r w:rsidRPr="00025620">
        <w:rPr>
          <w:sz w:val="24"/>
          <w:szCs w:val="24"/>
        </w:rPr>
        <w:t xml:space="preserve"> four-chambered hearts evidence for birds coming from dinosaurs?</w:t>
      </w:r>
    </w:p>
    <w:p w:rsidR="00025620" w:rsidRPr="00025620" w:rsidRDefault="00025620" w:rsidP="00025620">
      <w:pPr>
        <w:pStyle w:val="ListParagraph"/>
        <w:rPr>
          <w:b/>
          <w:sz w:val="24"/>
          <w:szCs w:val="24"/>
        </w:rPr>
      </w:pPr>
    </w:p>
    <w:p w:rsidR="00025620" w:rsidRPr="00025620" w:rsidRDefault="00025620" w:rsidP="00025620">
      <w:pPr>
        <w:pStyle w:val="ListParagraph"/>
        <w:numPr>
          <w:ilvl w:val="0"/>
          <w:numId w:val="5"/>
        </w:numPr>
        <w:rPr>
          <w:b/>
          <w:sz w:val="24"/>
          <w:szCs w:val="24"/>
        </w:rPr>
      </w:pPr>
      <w:r>
        <w:rPr>
          <w:sz w:val="24"/>
          <w:szCs w:val="24"/>
        </w:rPr>
        <w:t>Is there any genetic evidence (DNA) that supports either side of the argument?</w:t>
      </w:r>
    </w:p>
    <w:p w:rsidR="00025620" w:rsidRPr="006D526D" w:rsidRDefault="00025620" w:rsidP="00025620">
      <w:pPr>
        <w:pStyle w:val="ListParagraph"/>
        <w:rPr>
          <w:b/>
          <w:sz w:val="24"/>
          <w:szCs w:val="24"/>
        </w:rPr>
      </w:pPr>
    </w:p>
    <w:p w:rsidR="00025620" w:rsidRPr="00025620" w:rsidRDefault="006D526D" w:rsidP="00025620">
      <w:pPr>
        <w:pStyle w:val="ListParagraph"/>
        <w:numPr>
          <w:ilvl w:val="0"/>
          <w:numId w:val="5"/>
        </w:numPr>
        <w:rPr>
          <w:b/>
          <w:sz w:val="24"/>
          <w:szCs w:val="24"/>
        </w:rPr>
      </w:pPr>
      <w:r>
        <w:rPr>
          <w:sz w:val="24"/>
          <w:szCs w:val="24"/>
        </w:rPr>
        <w:t xml:space="preserve">Bird fossils have been found in rock that is older than </w:t>
      </w:r>
      <w:proofErr w:type="spellStart"/>
      <w:r>
        <w:rPr>
          <w:sz w:val="24"/>
          <w:szCs w:val="24"/>
        </w:rPr>
        <w:t>theropod</w:t>
      </w:r>
      <w:proofErr w:type="spellEnd"/>
      <w:r>
        <w:rPr>
          <w:sz w:val="24"/>
          <w:szCs w:val="24"/>
        </w:rPr>
        <w:t xml:space="preserve"> dinosaur fossils?  Why is this evidence against the idea that birds came from dinosaurs?</w:t>
      </w:r>
    </w:p>
    <w:p w:rsidR="00025620" w:rsidRPr="00025620" w:rsidRDefault="00025620" w:rsidP="00025620">
      <w:pPr>
        <w:pStyle w:val="ListParagraph"/>
        <w:rPr>
          <w:b/>
          <w:sz w:val="24"/>
          <w:szCs w:val="24"/>
        </w:rPr>
      </w:pPr>
    </w:p>
    <w:p w:rsidR="006D526D" w:rsidRPr="00025620" w:rsidRDefault="006D526D" w:rsidP="006F6B2F">
      <w:pPr>
        <w:pStyle w:val="ListParagraph"/>
        <w:numPr>
          <w:ilvl w:val="0"/>
          <w:numId w:val="5"/>
        </w:numPr>
        <w:rPr>
          <w:b/>
          <w:sz w:val="24"/>
          <w:szCs w:val="24"/>
        </w:rPr>
      </w:pPr>
      <w:r w:rsidRPr="00025620">
        <w:rPr>
          <w:i/>
          <w:sz w:val="24"/>
          <w:szCs w:val="24"/>
        </w:rPr>
        <w:t>Archaeopteryx</w:t>
      </w:r>
      <w:r>
        <w:rPr>
          <w:sz w:val="24"/>
          <w:szCs w:val="24"/>
        </w:rPr>
        <w:t xml:space="preserve"> is a fossil found in Germany in 1861 and is thought to be a “transitional form” between birds and reptiles</w:t>
      </w:r>
      <w:r w:rsidR="00025620">
        <w:rPr>
          <w:sz w:val="24"/>
          <w:szCs w:val="24"/>
        </w:rPr>
        <w:t>.  Does this fossil support the theory that birds came from dinosaurs?  Why or why not?</w:t>
      </w:r>
    </w:p>
    <w:p w:rsidR="00025620" w:rsidRPr="00025620" w:rsidRDefault="00025620" w:rsidP="00025620">
      <w:pPr>
        <w:pStyle w:val="ListParagraph"/>
        <w:rPr>
          <w:b/>
          <w:sz w:val="24"/>
          <w:szCs w:val="24"/>
        </w:rPr>
      </w:pPr>
    </w:p>
    <w:p w:rsidR="00025620" w:rsidRPr="00025620" w:rsidRDefault="00025620" w:rsidP="006F6B2F">
      <w:pPr>
        <w:pStyle w:val="ListParagraph"/>
        <w:numPr>
          <w:ilvl w:val="0"/>
          <w:numId w:val="5"/>
        </w:numPr>
        <w:rPr>
          <w:b/>
          <w:sz w:val="24"/>
          <w:szCs w:val="24"/>
        </w:rPr>
      </w:pPr>
      <w:r>
        <w:rPr>
          <w:sz w:val="24"/>
          <w:szCs w:val="24"/>
        </w:rPr>
        <w:t>Find 2 more pieces of evidence for each side of the argument.</w:t>
      </w:r>
    </w:p>
    <w:p w:rsidR="00025620" w:rsidRPr="00025620" w:rsidRDefault="00025620" w:rsidP="00025620">
      <w:pPr>
        <w:pStyle w:val="ListParagraph"/>
        <w:rPr>
          <w:b/>
          <w:sz w:val="24"/>
          <w:szCs w:val="24"/>
        </w:rPr>
      </w:pPr>
    </w:p>
    <w:p w:rsidR="00025620" w:rsidRDefault="00025620" w:rsidP="00025620">
      <w:pPr>
        <w:rPr>
          <w:b/>
          <w:sz w:val="24"/>
          <w:szCs w:val="24"/>
        </w:rPr>
      </w:pPr>
      <w:r w:rsidRPr="00025620">
        <w:rPr>
          <w:b/>
          <w:sz w:val="24"/>
          <w:szCs w:val="24"/>
        </w:rPr>
        <w:t>Project Timeline</w:t>
      </w:r>
    </w:p>
    <w:tbl>
      <w:tblPr>
        <w:tblStyle w:val="TableGrid"/>
        <w:tblW w:w="0" w:type="auto"/>
        <w:tblLook w:val="04A0"/>
      </w:tblPr>
      <w:tblGrid>
        <w:gridCol w:w="2808"/>
        <w:gridCol w:w="6768"/>
      </w:tblGrid>
      <w:tr w:rsidR="00025620" w:rsidTr="00025620">
        <w:tc>
          <w:tcPr>
            <w:tcW w:w="2808" w:type="dxa"/>
          </w:tcPr>
          <w:p w:rsidR="00025620" w:rsidRDefault="00025620" w:rsidP="00025620">
            <w:pPr>
              <w:rPr>
                <w:b/>
                <w:sz w:val="24"/>
                <w:szCs w:val="24"/>
              </w:rPr>
            </w:pPr>
            <w:r>
              <w:rPr>
                <w:b/>
                <w:sz w:val="24"/>
                <w:szCs w:val="24"/>
              </w:rPr>
              <w:t>Date</w:t>
            </w:r>
          </w:p>
        </w:tc>
        <w:tc>
          <w:tcPr>
            <w:tcW w:w="6768" w:type="dxa"/>
          </w:tcPr>
          <w:p w:rsidR="00025620" w:rsidRDefault="00025620" w:rsidP="00025620">
            <w:pPr>
              <w:rPr>
                <w:b/>
                <w:sz w:val="24"/>
                <w:szCs w:val="24"/>
              </w:rPr>
            </w:pPr>
            <w:r>
              <w:rPr>
                <w:b/>
                <w:sz w:val="24"/>
                <w:szCs w:val="24"/>
              </w:rPr>
              <w:t>Goals</w:t>
            </w:r>
          </w:p>
        </w:tc>
      </w:tr>
      <w:tr w:rsidR="00025620" w:rsidTr="00025620">
        <w:tc>
          <w:tcPr>
            <w:tcW w:w="2808" w:type="dxa"/>
          </w:tcPr>
          <w:p w:rsidR="00025620" w:rsidRPr="00025620" w:rsidRDefault="00025620" w:rsidP="00025620">
            <w:pPr>
              <w:rPr>
                <w:sz w:val="24"/>
                <w:szCs w:val="24"/>
              </w:rPr>
            </w:pPr>
            <w:r w:rsidRPr="00025620">
              <w:rPr>
                <w:sz w:val="24"/>
                <w:szCs w:val="24"/>
              </w:rPr>
              <w:t>Tuesday, November 4</w:t>
            </w:r>
          </w:p>
        </w:tc>
        <w:tc>
          <w:tcPr>
            <w:tcW w:w="6768" w:type="dxa"/>
          </w:tcPr>
          <w:p w:rsidR="00025620" w:rsidRDefault="00025620" w:rsidP="00025620">
            <w:pPr>
              <w:pStyle w:val="ListParagraph"/>
              <w:numPr>
                <w:ilvl w:val="0"/>
                <w:numId w:val="6"/>
              </w:numPr>
              <w:tabs>
                <w:tab w:val="left" w:pos="1290"/>
              </w:tabs>
              <w:rPr>
                <w:sz w:val="24"/>
                <w:szCs w:val="24"/>
              </w:rPr>
            </w:pPr>
            <w:r w:rsidRPr="00025620">
              <w:rPr>
                <w:sz w:val="24"/>
                <w:szCs w:val="24"/>
              </w:rPr>
              <w:t>Student roles assigned</w:t>
            </w:r>
          </w:p>
          <w:p w:rsidR="00025620" w:rsidRDefault="00025620" w:rsidP="00025620">
            <w:pPr>
              <w:pStyle w:val="ListParagraph"/>
              <w:numPr>
                <w:ilvl w:val="0"/>
                <w:numId w:val="6"/>
              </w:numPr>
              <w:tabs>
                <w:tab w:val="left" w:pos="1290"/>
              </w:tabs>
              <w:rPr>
                <w:sz w:val="24"/>
                <w:szCs w:val="24"/>
              </w:rPr>
            </w:pPr>
            <w:r>
              <w:rPr>
                <w:sz w:val="24"/>
                <w:szCs w:val="24"/>
              </w:rPr>
              <w:t>Discuss To Do list with group</w:t>
            </w:r>
          </w:p>
          <w:p w:rsidR="00025620" w:rsidRPr="00025620" w:rsidRDefault="00025620" w:rsidP="00025620">
            <w:pPr>
              <w:pStyle w:val="ListParagraph"/>
              <w:numPr>
                <w:ilvl w:val="0"/>
                <w:numId w:val="6"/>
              </w:numPr>
              <w:tabs>
                <w:tab w:val="left" w:pos="1290"/>
              </w:tabs>
              <w:rPr>
                <w:sz w:val="24"/>
                <w:szCs w:val="24"/>
              </w:rPr>
            </w:pPr>
            <w:r>
              <w:rPr>
                <w:sz w:val="24"/>
                <w:szCs w:val="24"/>
              </w:rPr>
              <w:t xml:space="preserve">Students begin research in class and for </w:t>
            </w:r>
            <w:r w:rsidRPr="0032307B">
              <w:rPr>
                <w:b/>
                <w:sz w:val="24"/>
                <w:szCs w:val="24"/>
              </w:rPr>
              <w:t>homework</w:t>
            </w:r>
          </w:p>
        </w:tc>
      </w:tr>
      <w:tr w:rsidR="00025620" w:rsidTr="00025620">
        <w:tc>
          <w:tcPr>
            <w:tcW w:w="2808" w:type="dxa"/>
          </w:tcPr>
          <w:p w:rsidR="00025620" w:rsidRPr="00025620" w:rsidRDefault="00025620" w:rsidP="00025620">
            <w:pPr>
              <w:rPr>
                <w:sz w:val="24"/>
                <w:szCs w:val="24"/>
              </w:rPr>
            </w:pPr>
            <w:r w:rsidRPr="00025620">
              <w:rPr>
                <w:sz w:val="24"/>
                <w:szCs w:val="24"/>
              </w:rPr>
              <w:t>Wednesday, November 5</w:t>
            </w:r>
          </w:p>
        </w:tc>
        <w:tc>
          <w:tcPr>
            <w:tcW w:w="6768" w:type="dxa"/>
          </w:tcPr>
          <w:p w:rsidR="00025620" w:rsidRPr="00025620" w:rsidRDefault="00025620" w:rsidP="00025620">
            <w:pPr>
              <w:pStyle w:val="ListParagraph"/>
              <w:numPr>
                <w:ilvl w:val="0"/>
                <w:numId w:val="7"/>
              </w:numPr>
              <w:rPr>
                <w:b/>
                <w:sz w:val="24"/>
                <w:szCs w:val="24"/>
              </w:rPr>
            </w:pPr>
            <w:r>
              <w:rPr>
                <w:sz w:val="24"/>
                <w:szCs w:val="24"/>
              </w:rPr>
              <w:t>Student research with mobile lab</w:t>
            </w:r>
          </w:p>
          <w:p w:rsidR="00025620" w:rsidRPr="00025620" w:rsidRDefault="00025620" w:rsidP="00025620">
            <w:pPr>
              <w:pStyle w:val="ListParagraph"/>
              <w:numPr>
                <w:ilvl w:val="0"/>
                <w:numId w:val="7"/>
              </w:numPr>
              <w:rPr>
                <w:b/>
                <w:sz w:val="24"/>
                <w:szCs w:val="24"/>
              </w:rPr>
            </w:pPr>
            <w:r>
              <w:rPr>
                <w:sz w:val="24"/>
                <w:szCs w:val="24"/>
              </w:rPr>
              <w:t>Finish research questions</w:t>
            </w:r>
            <w:r w:rsidR="0032307B">
              <w:rPr>
                <w:sz w:val="24"/>
                <w:szCs w:val="24"/>
              </w:rPr>
              <w:t xml:space="preserve"> in class or for </w:t>
            </w:r>
            <w:r w:rsidR="0032307B" w:rsidRPr="0032307B">
              <w:rPr>
                <w:b/>
                <w:sz w:val="24"/>
                <w:szCs w:val="24"/>
              </w:rPr>
              <w:t>homework</w:t>
            </w:r>
          </w:p>
        </w:tc>
      </w:tr>
      <w:tr w:rsidR="00025620" w:rsidTr="00025620">
        <w:tc>
          <w:tcPr>
            <w:tcW w:w="2808" w:type="dxa"/>
          </w:tcPr>
          <w:p w:rsidR="00025620" w:rsidRPr="00025620" w:rsidRDefault="00025620" w:rsidP="00025620">
            <w:pPr>
              <w:rPr>
                <w:sz w:val="24"/>
                <w:szCs w:val="24"/>
              </w:rPr>
            </w:pPr>
            <w:r w:rsidRPr="00025620">
              <w:rPr>
                <w:sz w:val="24"/>
                <w:szCs w:val="24"/>
              </w:rPr>
              <w:t>Thursday, November 6</w:t>
            </w:r>
          </w:p>
        </w:tc>
        <w:tc>
          <w:tcPr>
            <w:tcW w:w="6768" w:type="dxa"/>
          </w:tcPr>
          <w:p w:rsidR="00025620" w:rsidRPr="00025620" w:rsidRDefault="00A8214F" w:rsidP="00025620">
            <w:pPr>
              <w:pStyle w:val="ListParagraph"/>
              <w:numPr>
                <w:ilvl w:val="0"/>
                <w:numId w:val="8"/>
              </w:numPr>
              <w:rPr>
                <w:b/>
                <w:sz w:val="24"/>
                <w:szCs w:val="24"/>
              </w:rPr>
            </w:pPr>
            <w:r>
              <w:rPr>
                <w:sz w:val="24"/>
                <w:szCs w:val="24"/>
              </w:rPr>
              <w:t>Lawyers and witnesses p</w:t>
            </w:r>
            <w:r w:rsidR="00025620">
              <w:rPr>
                <w:sz w:val="24"/>
                <w:szCs w:val="24"/>
              </w:rPr>
              <w:t>repare for trial</w:t>
            </w:r>
          </w:p>
          <w:p w:rsidR="00025620" w:rsidRPr="00025620" w:rsidRDefault="00A8214F" w:rsidP="00025620">
            <w:pPr>
              <w:pStyle w:val="ListParagraph"/>
              <w:numPr>
                <w:ilvl w:val="0"/>
                <w:numId w:val="8"/>
              </w:numPr>
              <w:rPr>
                <w:b/>
                <w:sz w:val="24"/>
                <w:szCs w:val="24"/>
              </w:rPr>
            </w:pPr>
            <w:r>
              <w:rPr>
                <w:sz w:val="24"/>
                <w:szCs w:val="24"/>
              </w:rPr>
              <w:t>Jury and judge discuss the answers they found to their research questions in small groups</w:t>
            </w:r>
          </w:p>
        </w:tc>
      </w:tr>
      <w:tr w:rsidR="00025620" w:rsidTr="00025620">
        <w:tc>
          <w:tcPr>
            <w:tcW w:w="2808" w:type="dxa"/>
          </w:tcPr>
          <w:p w:rsidR="00025620" w:rsidRPr="00025620" w:rsidRDefault="00025620" w:rsidP="00025620">
            <w:pPr>
              <w:rPr>
                <w:sz w:val="24"/>
                <w:szCs w:val="24"/>
              </w:rPr>
            </w:pPr>
            <w:r w:rsidRPr="00025620">
              <w:rPr>
                <w:sz w:val="24"/>
                <w:szCs w:val="24"/>
              </w:rPr>
              <w:t>Friday, November 7</w:t>
            </w:r>
          </w:p>
        </w:tc>
        <w:tc>
          <w:tcPr>
            <w:tcW w:w="6768" w:type="dxa"/>
          </w:tcPr>
          <w:p w:rsidR="00025620" w:rsidRPr="00A8214F" w:rsidRDefault="00A8214F" w:rsidP="00A8214F">
            <w:pPr>
              <w:pStyle w:val="ListParagraph"/>
              <w:numPr>
                <w:ilvl w:val="0"/>
                <w:numId w:val="9"/>
              </w:numPr>
              <w:rPr>
                <w:b/>
                <w:sz w:val="24"/>
                <w:szCs w:val="24"/>
              </w:rPr>
            </w:pPr>
            <w:r>
              <w:rPr>
                <w:b/>
                <w:sz w:val="24"/>
                <w:szCs w:val="24"/>
              </w:rPr>
              <w:t>Mock trial for entire class period</w:t>
            </w:r>
          </w:p>
        </w:tc>
      </w:tr>
    </w:tbl>
    <w:p w:rsidR="00025620" w:rsidRDefault="00025620" w:rsidP="00025620">
      <w:pPr>
        <w:rPr>
          <w:b/>
          <w:sz w:val="24"/>
          <w:szCs w:val="24"/>
        </w:rPr>
      </w:pPr>
    </w:p>
    <w:p w:rsidR="00951920" w:rsidRPr="00951920" w:rsidRDefault="00951920" w:rsidP="00025620">
      <w:pPr>
        <w:rPr>
          <w:sz w:val="24"/>
          <w:szCs w:val="24"/>
        </w:rPr>
      </w:pPr>
      <w:r>
        <w:rPr>
          <w:b/>
          <w:sz w:val="24"/>
          <w:szCs w:val="24"/>
        </w:rPr>
        <w:t>Grading Rubric</w:t>
      </w:r>
      <w:proofErr w:type="gramStart"/>
      <w:r>
        <w:rPr>
          <w:b/>
          <w:sz w:val="24"/>
          <w:szCs w:val="24"/>
        </w:rPr>
        <w:t>:</w:t>
      </w:r>
      <w:proofErr w:type="gramEnd"/>
      <w:r>
        <w:rPr>
          <w:sz w:val="24"/>
          <w:szCs w:val="24"/>
        </w:rPr>
        <w:br/>
        <w:t>Participation, notes, answers to research questions, verbal arguments, and effort</w:t>
      </w:r>
    </w:p>
    <w:sectPr w:rsidR="00951920" w:rsidRPr="00951920" w:rsidSect="00CB6D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FA9"/>
    <w:multiLevelType w:val="hybridMultilevel"/>
    <w:tmpl w:val="1FCC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309B"/>
    <w:multiLevelType w:val="hybridMultilevel"/>
    <w:tmpl w:val="CC266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05E9A"/>
    <w:multiLevelType w:val="hybridMultilevel"/>
    <w:tmpl w:val="2F50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F72E6"/>
    <w:multiLevelType w:val="hybridMultilevel"/>
    <w:tmpl w:val="808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A49B1"/>
    <w:multiLevelType w:val="hybridMultilevel"/>
    <w:tmpl w:val="1AF8E2B0"/>
    <w:lvl w:ilvl="0" w:tplc="292CFA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34ABD"/>
    <w:multiLevelType w:val="hybridMultilevel"/>
    <w:tmpl w:val="145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B35AB"/>
    <w:multiLevelType w:val="hybridMultilevel"/>
    <w:tmpl w:val="60F4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029FE"/>
    <w:multiLevelType w:val="hybridMultilevel"/>
    <w:tmpl w:val="6160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277C9"/>
    <w:multiLevelType w:val="hybridMultilevel"/>
    <w:tmpl w:val="415E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4"/>
  </w:num>
  <w:num w:numId="6">
    <w:abstractNumId w:val="5"/>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667"/>
    <w:rsid w:val="00025620"/>
    <w:rsid w:val="0032307B"/>
    <w:rsid w:val="005447CA"/>
    <w:rsid w:val="005459C1"/>
    <w:rsid w:val="005B2841"/>
    <w:rsid w:val="006C7667"/>
    <w:rsid w:val="006D526D"/>
    <w:rsid w:val="006F6B2F"/>
    <w:rsid w:val="00951920"/>
    <w:rsid w:val="00A65583"/>
    <w:rsid w:val="00A8214F"/>
    <w:rsid w:val="00CB6D0F"/>
    <w:rsid w:val="00F90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pheadow">
    <w:name w:val="popheadow"/>
    <w:basedOn w:val="Normal"/>
    <w:rsid w:val="006C76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text">
    <w:name w:val="poptext"/>
    <w:basedOn w:val="Normal"/>
    <w:rsid w:val="006C7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7667"/>
  </w:style>
  <w:style w:type="paragraph" w:styleId="BalloonText">
    <w:name w:val="Balloon Text"/>
    <w:basedOn w:val="Normal"/>
    <w:link w:val="BalloonTextChar"/>
    <w:uiPriority w:val="99"/>
    <w:semiHidden/>
    <w:unhideWhenUsed/>
    <w:rsid w:val="006C7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67"/>
    <w:rPr>
      <w:rFonts w:ascii="Tahoma" w:hAnsi="Tahoma" w:cs="Tahoma"/>
      <w:sz w:val="16"/>
      <w:szCs w:val="16"/>
    </w:rPr>
  </w:style>
  <w:style w:type="paragraph" w:styleId="ListParagraph">
    <w:name w:val="List Paragraph"/>
    <w:basedOn w:val="Normal"/>
    <w:uiPriority w:val="34"/>
    <w:qFormat/>
    <w:rsid w:val="00F90D45"/>
    <w:pPr>
      <w:ind w:left="720"/>
      <w:contextualSpacing/>
    </w:pPr>
  </w:style>
  <w:style w:type="table" w:styleId="TableGrid">
    <w:name w:val="Table Grid"/>
    <w:basedOn w:val="TableNormal"/>
    <w:uiPriority w:val="59"/>
    <w:rsid w:val="00544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680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11458</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2014-10-20T15:53:00Z</dcterms:created>
  <dcterms:modified xsi:type="dcterms:W3CDTF">2014-11-03T16:26:00Z</dcterms:modified>
</cp:coreProperties>
</file>